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АДМИНИСТРАЦИЯ 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БРЮХОВЕЦКОГО РАЙОНА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A3700">
        <w:rPr>
          <w:b/>
          <w:sz w:val="32"/>
          <w:szCs w:val="32"/>
          <w:lang w:eastAsia="ru-RU"/>
        </w:rPr>
        <w:t>ПОСТАНОВЛЕНИЕ</w:t>
      </w: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0A3700" w:rsidRPr="000A3700" w:rsidRDefault="00ED3B92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E5A7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28.10.2019</w:t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119</w:t>
      </w:r>
    </w:p>
    <w:p w:rsidR="000A3700" w:rsidRPr="000A3700" w:rsidRDefault="000A3700" w:rsidP="000A3700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0A3700">
        <w:rPr>
          <w:lang w:eastAsia="ru-RU"/>
        </w:rPr>
        <w:t>ст-ца Новоджерелиевская</w:t>
      </w: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C6D00">
        <w:rPr>
          <w:b/>
          <w:sz w:val="28"/>
          <w:szCs w:val="28"/>
          <w:lang w:eastAsia="ru-RU"/>
        </w:rPr>
        <w:t>О внесении изменения в постановление администрации Новоджерелиевского сельского поселения Брюховецкого района от 16 октября 2018 года № 146</w:t>
      </w:r>
      <w:r>
        <w:rPr>
          <w:b/>
          <w:sz w:val="28"/>
          <w:szCs w:val="28"/>
          <w:lang w:eastAsia="ru-RU"/>
        </w:rPr>
        <w:t xml:space="preserve"> «</w:t>
      </w:r>
      <w:r w:rsidR="000A3700" w:rsidRPr="000A3700">
        <w:rPr>
          <w:b/>
          <w:sz w:val="28"/>
          <w:szCs w:val="28"/>
          <w:lang w:eastAsia="ru-RU"/>
        </w:rPr>
        <w:t xml:space="preserve">Об утверждении </w:t>
      </w:r>
      <w:r w:rsidR="000A3700" w:rsidRPr="000A3700">
        <w:rPr>
          <w:b/>
          <w:sz w:val="28"/>
          <w:lang w:eastAsia="ru-RU"/>
        </w:rPr>
        <w:t xml:space="preserve">муниципальной программы </w:t>
      </w:r>
      <w:r w:rsidR="00821AD3" w:rsidRPr="00821AD3"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BE5A7A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szCs w:val="28"/>
          <w:lang w:eastAsia="ru-RU"/>
        </w:rPr>
        <w:t>«</w:t>
      </w:r>
      <w:r w:rsidR="000A3700" w:rsidRPr="000A3700"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0A3700" w:rsidRPr="000A3700">
        <w:rPr>
          <w:b/>
          <w:sz w:val="28"/>
          <w:szCs w:val="28"/>
          <w:lang w:eastAsia="ru-RU"/>
        </w:rPr>
        <w:t>»</w:t>
      </w:r>
      <w:r w:rsidR="00BE5A7A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lang w:eastAsia="ru-RU"/>
        </w:rPr>
        <w:t>на 2019-2021 годы</w:t>
      </w:r>
      <w:r>
        <w:rPr>
          <w:b/>
          <w:sz w:val="28"/>
          <w:lang w:eastAsia="ru-RU"/>
        </w:rPr>
        <w:t>»</w:t>
      </w:r>
    </w:p>
    <w:p w:rsidR="000A3700" w:rsidRPr="000A3700" w:rsidRDefault="000A3700" w:rsidP="000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В соответствии со статьей 179 Бюджетного кодекса</w:t>
      </w:r>
      <w:r w:rsidR="00BE5A7A">
        <w:rPr>
          <w:sz w:val="28"/>
          <w:szCs w:val="28"/>
          <w:lang w:eastAsia="ru-RU"/>
        </w:rPr>
        <w:t xml:space="preserve"> </w:t>
      </w:r>
      <w:r w:rsidRPr="000A3700">
        <w:rPr>
          <w:sz w:val="28"/>
          <w:szCs w:val="28"/>
          <w:lang w:eastAsia="ru-RU"/>
        </w:rPr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138«Об утверждении Порядка принятия решения о разработке, </w:t>
      </w:r>
      <w:r w:rsidR="00821AD3" w:rsidRPr="000A3700">
        <w:rPr>
          <w:sz w:val="28"/>
          <w:szCs w:val="28"/>
          <w:lang w:eastAsia="ru-RU"/>
        </w:rPr>
        <w:t>формирования, реализации</w:t>
      </w:r>
      <w:r w:rsidRPr="000A3700">
        <w:rPr>
          <w:sz w:val="28"/>
          <w:szCs w:val="28"/>
          <w:lang w:eastAsia="ru-RU"/>
        </w:rPr>
        <w:t xml:space="preserve"> и оценки эффективности реализации муниципальных программ Новоджерелиевского сельского поселения Брюховецкого района</w:t>
      </w:r>
      <w:r w:rsidR="00821AD3" w:rsidRPr="000A3700">
        <w:rPr>
          <w:sz w:val="28"/>
          <w:szCs w:val="28"/>
          <w:lang w:eastAsia="ru-RU"/>
        </w:rPr>
        <w:t>»</w:t>
      </w:r>
      <w:r w:rsidR="00821AD3" w:rsidRPr="000A3700">
        <w:rPr>
          <w:sz w:val="28"/>
          <w:szCs w:val="28"/>
          <w:shd w:val="clear" w:color="auto" w:fill="FFFFFF"/>
          <w:lang w:eastAsia="ru-RU"/>
        </w:rPr>
        <w:t>, п</w:t>
      </w:r>
      <w:r w:rsidRPr="000A3700">
        <w:rPr>
          <w:sz w:val="28"/>
          <w:szCs w:val="28"/>
          <w:lang w:eastAsia="ru-RU"/>
        </w:rPr>
        <w:t xml:space="preserve"> о с т а н о в л я ю:</w:t>
      </w:r>
    </w:p>
    <w:p w:rsidR="00AC6D00" w:rsidRPr="00AC6D00" w:rsidRDefault="000A3700" w:rsidP="00AC6D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0" w:name="sub_1"/>
      <w:r w:rsidRPr="00AC6D00">
        <w:rPr>
          <w:sz w:val="28"/>
          <w:szCs w:val="28"/>
          <w:lang w:eastAsia="ru-RU"/>
        </w:rPr>
        <w:t xml:space="preserve">1. </w:t>
      </w:r>
      <w:r w:rsidR="00AC6D00" w:rsidRPr="00AC6D00">
        <w:rPr>
          <w:sz w:val="28"/>
          <w:szCs w:val="28"/>
          <w:lang w:eastAsia="ru-RU"/>
        </w:rPr>
        <w:t xml:space="preserve">Внести в постановление администрации Новоджерелиевского сельского поселения Брюховецкого района от 16 октября 2018 года № 146 «Об утверждении </w:t>
      </w:r>
      <w:r w:rsidR="00AC6D00" w:rsidRPr="00AC6D00">
        <w:rPr>
          <w:sz w:val="28"/>
          <w:lang w:eastAsia="ru-RU"/>
        </w:rPr>
        <w:t xml:space="preserve">муниципальной программы </w:t>
      </w:r>
      <w:r w:rsidR="00AC6D00" w:rsidRPr="00AC6D00"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 w:rsidR="00AC6D00" w:rsidRPr="00AC6D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AC6D00" w:rsidRPr="00AC6D00">
        <w:rPr>
          <w:sz w:val="28"/>
          <w:szCs w:val="28"/>
          <w:lang w:eastAsia="ru-RU"/>
        </w:rPr>
        <w:t>»</w:t>
      </w:r>
      <w:r w:rsidR="00BE5A7A">
        <w:rPr>
          <w:sz w:val="28"/>
          <w:szCs w:val="28"/>
          <w:lang w:eastAsia="ru-RU"/>
        </w:rPr>
        <w:t xml:space="preserve"> </w:t>
      </w:r>
      <w:r w:rsidR="00AC6D00" w:rsidRPr="00AC6D00">
        <w:rPr>
          <w:sz w:val="28"/>
          <w:lang w:eastAsia="ru-RU"/>
        </w:rPr>
        <w:t>на 2019-2021 годы»</w:t>
      </w:r>
      <w:r w:rsidR="00AC6D00">
        <w:rPr>
          <w:sz w:val="28"/>
          <w:lang w:eastAsia="ru-RU"/>
        </w:rPr>
        <w:t xml:space="preserve"> изменение, изложив приложение в новой редакции (прилагается).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5"/>
      <w:bookmarkEnd w:id="0"/>
      <w:r w:rsidRPr="000A3700">
        <w:rPr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 xml:space="preserve">3. </w:t>
      </w:r>
      <w:r w:rsidR="00BE5A7A">
        <w:rPr>
          <w:sz w:val="28"/>
          <w:szCs w:val="28"/>
          <w:lang w:eastAsia="ru-RU"/>
        </w:rPr>
        <w:t>П</w:t>
      </w:r>
      <w:r w:rsidRPr="000A3700">
        <w:rPr>
          <w:sz w:val="28"/>
          <w:szCs w:val="28"/>
          <w:lang w:eastAsia="ru-RU"/>
        </w:rPr>
        <w:t>остановление вступает в силу со дня его подписания</w:t>
      </w:r>
      <w:bookmarkEnd w:id="1"/>
      <w:r w:rsidR="00AC6D00">
        <w:rPr>
          <w:sz w:val="28"/>
          <w:szCs w:val="28"/>
          <w:lang w:eastAsia="ru-RU"/>
        </w:rPr>
        <w:t>.</w:t>
      </w: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Исполняющая обязанности</w:t>
      </w: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главы Новоджерелиевского</w:t>
      </w: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сельского поселения</w:t>
      </w:r>
    </w:p>
    <w:p w:rsidR="00BE5A7A" w:rsidRPr="00892DB8" w:rsidRDefault="00BE5A7A" w:rsidP="00BE5A7A">
      <w:pPr>
        <w:jc w:val="both"/>
        <w:rPr>
          <w:sz w:val="28"/>
          <w:szCs w:val="28"/>
        </w:rPr>
      </w:pPr>
      <w:r w:rsidRPr="00892DB8">
        <w:rPr>
          <w:sz w:val="28"/>
          <w:szCs w:val="28"/>
        </w:rPr>
        <w:t xml:space="preserve">Брюховецкого района                                                                           Г.Б. Вельян </w:t>
      </w:r>
    </w:p>
    <w:p w:rsidR="003B08B0" w:rsidRDefault="003B08B0" w:rsidP="00366677">
      <w:pPr>
        <w:suppressAutoHyphens w:val="0"/>
        <w:rPr>
          <w:sz w:val="28"/>
          <w:szCs w:val="28"/>
          <w:lang w:eastAsia="ru-RU"/>
        </w:rPr>
      </w:pPr>
    </w:p>
    <w:p w:rsidR="00366677" w:rsidRDefault="00366677" w:rsidP="00366677">
      <w:pPr>
        <w:suppressAutoHyphens w:val="0"/>
        <w:rPr>
          <w:sz w:val="28"/>
          <w:szCs w:val="28"/>
          <w:lang w:eastAsia="ru-RU"/>
        </w:rPr>
        <w:sectPr w:rsidR="00366677" w:rsidSect="00366677">
          <w:headerReference w:type="first" r:id="rId8"/>
          <w:pgSz w:w="11905" w:h="16837"/>
          <w:pgMar w:top="993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AC6D00" w:rsidRPr="000A3700" w:rsidRDefault="00AC6D00" w:rsidP="00366677">
      <w:pPr>
        <w:suppressAutoHyphens w:val="0"/>
        <w:ind w:firstLine="6663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</w:p>
    <w:p w:rsidR="00AC6D00" w:rsidRPr="000A3700" w:rsidRDefault="00AC6D00" w:rsidP="00AC6D0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к </w:t>
      </w: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ю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C6D00" w:rsidRPr="000A3700" w:rsidRDefault="00BE5A7A" w:rsidP="00AC6D0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>от</w:t>
      </w:r>
      <w:r w:rsidR="00E803DD">
        <w:rPr>
          <w:sz w:val="28"/>
          <w:lang w:eastAsia="ru-RU"/>
        </w:rPr>
        <w:t xml:space="preserve"> 28.10.2019 </w:t>
      </w:r>
      <w:bookmarkStart w:id="2" w:name="_GoBack"/>
      <w:bookmarkEnd w:id="2"/>
      <w:r>
        <w:rPr>
          <w:sz w:val="28"/>
          <w:lang w:eastAsia="ru-RU"/>
        </w:rPr>
        <w:t>№</w:t>
      </w:r>
      <w:r w:rsidR="00E803DD">
        <w:rPr>
          <w:sz w:val="28"/>
          <w:lang w:eastAsia="ru-RU"/>
        </w:rPr>
        <w:t xml:space="preserve"> 119</w:t>
      </w:r>
    </w:p>
    <w:p w:rsidR="00AC6D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A3700" w:rsidRPr="000A3700">
        <w:rPr>
          <w:sz w:val="28"/>
          <w:szCs w:val="28"/>
          <w:lang w:eastAsia="ru-RU"/>
        </w:rPr>
        <w:t>ПРИЛОЖЕНИЕ</w:t>
      </w: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УТВЕРЖДЕН</w:t>
      </w:r>
      <w:r w:rsidR="00821AD3">
        <w:rPr>
          <w:sz w:val="28"/>
          <w:szCs w:val="28"/>
          <w:lang w:eastAsia="ru-RU"/>
        </w:rPr>
        <w:t>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 xml:space="preserve">от </w:t>
      </w:r>
      <w:r w:rsidR="005E652E">
        <w:rPr>
          <w:sz w:val="28"/>
          <w:lang w:eastAsia="ru-RU"/>
        </w:rPr>
        <w:t>16.10.2018 г.</w:t>
      </w:r>
      <w:r w:rsidRPr="000A3700">
        <w:rPr>
          <w:sz w:val="28"/>
          <w:lang w:eastAsia="ru-RU"/>
        </w:rPr>
        <w:t xml:space="preserve"> № </w:t>
      </w:r>
      <w:r w:rsidR="005E652E">
        <w:rPr>
          <w:sz w:val="28"/>
          <w:lang w:eastAsia="ru-RU"/>
        </w:rPr>
        <w:t>146</w:t>
      </w: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организация исполнения законодательных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BD5460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217ABE" w:rsidRPr="00366677" w:rsidRDefault="00217ABE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217ABE" w:rsidRPr="00366677" w:rsidRDefault="00217ABE" w:rsidP="0097393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3A7371" w:rsidRPr="00366677">
              <w:rPr>
                <w:sz w:val="28"/>
                <w:szCs w:val="28"/>
                <w:lang w:eastAsia="ru-RU"/>
              </w:rPr>
              <w:t xml:space="preserve"> 54,</w:t>
            </w:r>
            <w:r w:rsidR="00821AD3" w:rsidRPr="00366677">
              <w:rPr>
                <w:sz w:val="28"/>
                <w:szCs w:val="28"/>
                <w:lang w:eastAsia="ru-RU"/>
              </w:rPr>
              <w:t>0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3754EC">
              <w:rPr>
                <w:sz w:val="28"/>
                <w:szCs w:val="28"/>
                <w:lang w:eastAsia="ru-RU"/>
              </w:rPr>
              <w:t xml:space="preserve"> </w:t>
            </w:r>
            <w:r w:rsidR="003A7371" w:rsidRPr="00366677">
              <w:rPr>
                <w:sz w:val="28"/>
                <w:szCs w:val="28"/>
                <w:lang w:eastAsia="ru-RU"/>
              </w:rPr>
              <w:t>54,0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 18,0 тыс. рублей;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18,0 тыс. рублей;</w:t>
            </w:r>
          </w:p>
          <w:p w:rsidR="0060190A" w:rsidRPr="00366677" w:rsidRDefault="0073147D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 18,0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BE5A7A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3754EC">
              <w:rPr>
                <w:snapToGrid w:val="0"/>
                <w:sz w:val="28"/>
                <w:szCs w:val="28"/>
              </w:rPr>
              <w:t>29,7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F12B4C" w:rsidRPr="00366677">
              <w:rPr>
                <w:sz w:val="28"/>
                <w:szCs w:val="28"/>
              </w:rPr>
              <w:t>9</w:t>
            </w:r>
            <w:r w:rsidR="00E32C48" w:rsidRPr="00366677">
              <w:rPr>
                <w:sz w:val="28"/>
                <w:szCs w:val="28"/>
              </w:rPr>
              <w:t>,9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2020 год </w:t>
            </w:r>
            <w:r w:rsidR="003754EC">
              <w:rPr>
                <w:sz w:val="28"/>
                <w:szCs w:val="28"/>
              </w:rPr>
              <w:t>– 9,9</w:t>
            </w:r>
            <w:r w:rsidR="00F12B4C" w:rsidRPr="00366677">
              <w:rPr>
                <w:sz w:val="28"/>
                <w:szCs w:val="28"/>
              </w:rPr>
              <w:t xml:space="preserve">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 xml:space="preserve">2021 год – </w:t>
            </w:r>
            <w:r w:rsidR="003754EC">
              <w:rPr>
                <w:sz w:val="28"/>
                <w:szCs w:val="28"/>
              </w:rPr>
              <w:t>9,9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BE5A7A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833A9">
              <w:rPr>
                <w:snapToGrid w:val="0"/>
                <w:sz w:val="28"/>
                <w:szCs w:val="28"/>
              </w:rPr>
              <w:t>15,3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DE4AEF" w:rsidRPr="00366677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</w:t>
            </w:r>
            <w:r w:rsidR="005833A9">
              <w:rPr>
                <w:sz w:val="28"/>
                <w:szCs w:val="28"/>
              </w:rPr>
              <w:t>5,1</w:t>
            </w:r>
            <w:r w:rsidR="00366677" w:rsidRPr="00366677">
              <w:rPr>
                <w:sz w:val="28"/>
                <w:szCs w:val="28"/>
              </w:rPr>
              <w:t>тыс.</w:t>
            </w:r>
            <w:r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</w:t>
            </w:r>
            <w:r w:rsidR="005833A9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Pr="00366677">
              <w:rPr>
                <w:snapToGrid w:val="0"/>
                <w:sz w:val="28"/>
                <w:szCs w:val="28"/>
              </w:rPr>
              <w:t xml:space="preserve"> </w:t>
            </w:r>
            <w:r w:rsidR="00F12B4C" w:rsidRPr="00366677">
              <w:rPr>
                <w:snapToGrid w:val="0"/>
                <w:sz w:val="28"/>
                <w:szCs w:val="28"/>
              </w:rPr>
              <w:t>6,0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2,0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национальных культур на территории </w:t>
            </w:r>
            <w:r w:rsidRPr="00366677"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BE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BE5A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Pr="00203539">
        <w:rPr>
          <w:sz w:val="28"/>
          <w:szCs w:val="28"/>
        </w:rPr>
        <w:t>пожароопасны</w:t>
      </w:r>
      <w:r w:rsidR="00477ECA">
        <w:rPr>
          <w:sz w:val="28"/>
          <w:szCs w:val="28"/>
        </w:rPr>
        <w:t>й</w:t>
      </w:r>
      <w:r w:rsidR="00BE5A7A">
        <w:rPr>
          <w:sz w:val="28"/>
          <w:szCs w:val="28"/>
        </w:rPr>
        <w:t xml:space="preserve"> </w:t>
      </w:r>
      <w:r w:rsidR="00477ECA">
        <w:rPr>
          <w:sz w:val="28"/>
          <w:szCs w:val="28"/>
        </w:rPr>
        <w:t>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9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6" w:name="YANDEX_861"/>
      <w:bookmarkStart w:id="7" w:name="YANDEX_862"/>
      <w:bookmarkStart w:id="8" w:name="YANDEX_863"/>
      <w:bookmarkStart w:id="9" w:name="YANDEX_864"/>
      <w:bookmarkEnd w:id="6"/>
      <w:bookmarkEnd w:id="7"/>
      <w:bookmarkEnd w:id="8"/>
      <w:bookmarkEnd w:id="9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10" w:name="YANDEX_911"/>
      <w:bookmarkStart w:id="11" w:name="YANDEX_912"/>
      <w:bookmarkStart w:id="12" w:name="YANDEX_913"/>
      <w:bookmarkStart w:id="13" w:name="YANDEX_914"/>
      <w:bookmarkEnd w:id="10"/>
      <w:bookmarkEnd w:id="11"/>
      <w:bookmarkEnd w:id="12"/>
      <w:bookmarkEnd w:id="13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976D11">
        <w:rPr>
          <w:b/>
          <w:sz w:val="28"/>
        </w:rPr>
        <w:t>на 2019-2021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BE5A7A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BE5A7A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3328C4">
              <w:rPr>
                <w:sz w:val="28"/>
              </w:rPr>
              <w:t>2019-2021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BE5A7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>е пожарной безопасности» на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 на территории Новоджерелиевского сельского поселения;</w:t>
            </w:r>
            <w:r w:rsidR="00BE5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безопасности; 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Противодействие коррупции</w:t>
            </w:r>
            <w:r w:rsidR="00BE5A7A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в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согласия; достижение взаимопонимания и взаимного уважения в вопросах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BE5A7A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56A2D"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20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21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776" w:type="dxa"/>
            <w:vAlign w:val="center"/>
          </w:tcPr>
          <w:p w:rsidR="009D3F6D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209D1">
              <w:rPr>
                <w:sz w:val="28"/>
              </w:rPr>
              <w:t>,9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>е пожарной безопасности»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76" w:type="dxa"/>
            <w:vAlign w:val="center"/>
          </w:tcPr>
          <w:p w:rsidR="009D3F6D" w:rsidRDefault="00E209D1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BE5A7A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4F7ED6" w:rsidP="00B43856">
      <w:pPr>
        <w:ind w:firstLine="709"/>
        <w:jc w:val="both"/>
        <w:rPr>
          <w:sz w:val="28"/>
        </w:rPr>
      </w:pPr>
      <w:hyperlink r:id="rId10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5" w:name="sub_1051"/>
      <w:bookmarkEnd w:id="14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5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5A2923" w:rsidP="005A2923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>» на 2019-2021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BE5A7A">
        <w:rPr>
          <w:b/>
          <w:sz w:val="28"/>
          <w:szCs w:val="28"/>
        </w:rPr>
        <w:t xml:space="preserve">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BE5A7A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>ния Брюховецкого района» на 2019-2021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программе: 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29,7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29,7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3E2F9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</w:t>
      </w:r>
      <w:r w:rsidRPr="00873F6F">
        <w:rPr>
          <w:rFonts w:eastAsia="Batang"/>
          <w:sz w:val="28"/>
          <w:szCs w:val="28"/>
          <w:lang w:eastAsia="ko-KR"/>
        </w:rPr>
        <w:lastRenderedPageBreak/>
        <w:t>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>НА 2019-2021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2019-2021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>Срок реализации подпрограммы: 2019-2021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2019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2021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830" w:type="dxa"/>
            <w:vAlign w:val="center"/>
          </w:tcPr>
          <w:p w:rsidR="009F19E4" w:rsidRPr="009F19E4" w:rsidRDefault="003E2F9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  <w:tr w:rsidR="003C3720" w:rsidRPr="009F19E4" w:rsidTr="00B10F54">
        <w:tc>
          <w:tcPr>
            <w:tcW w:w="2410" w:type="dxa"/>
          </w:tcPr>
          <w:p w:rsidR="003C3720" w:rsidRPr="009F19E4" w:rsidRDefault="003C3720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3C3720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Заместитель главы</w:t>
      </w:r>
    </w:p>
    <w:p w:rsidR="00821AD3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Новоджерелиевского сельского </w:t>
      </w:r>
    </w:p>
    <w:p w:rsidR="009F19E4" w:rsidRDefault="00BE5A7A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п</w:t>
      </w:r>
      <w:r w:rsidR="009F19E4" w:rsidRPr="009F19E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 w:rsidR="009F19E4">
        <w:rPr>
          <w:rFonts w:eastAsia="Batang"/>
          <w:sz w:val="28"/>
          <w:lang w:eastAsia="ko-KR"/>
        </w:rPr>
        <w:t xml:space="preserve">Брюховецкого района </w:t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9F19E4" w:rsidRPr="00821AD3" w:rsidRDefault="009F19E4" w:rsidP="009F19E4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>» на 2019-2021 годы</w:t>
      </w:r>
    </w:p>
    <w:p w:rsidR="009F19E4" w:rsidRDefault="009F19E4" w:rsidP="009F19E4">
      <w:pPr>
        <w:ind w:left="8364"/>
        <w:jc w:val="center"/>
        <w:rPr>
          <w:color w:val="000000"/>
        </w:rPr>
      </w:pPr>
    </w:p>
    <w:p w:rsidR="00821AD3" w:rsidRPr="009F19E4" w:rsidRDefault="00821AD3" w:rsidP="009F19E4">
      <w:pPr>
        <w:ind w:left="8364"/>
        <w:jc w:val="center"/>
        <w:rPr>
          <w:color w:val="000000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2019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2021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266C6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9266C6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C3720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9F19E4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Заместитель главы</w:t>
      </w:r>
    </w:p>
    <w:p w:rsidR="00821AD3" w:rsidRPr="00BE5A7A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 сельского</w:t>
      </w:r>
    </w:p>
    <w:p w:rsidR="00DE141E" w:rsidRPr="00217D83" w:rsidRDefault="00BE5A7A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 w:rsidRPr="00BE5A7A"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  <w:r w:rsidRPr="00BE5A7A">
        <w:rPr>
          <w:rFonts w:eastAsia="Batang"/>
          <w:sz w:val="28"/>
          <w:szCs w:val="28"/>
          <w:lang w:eastAsia="ko-KR"/>
        </w:rPr>
        <w:t xml:space="preserve"> </w:t>
      </w:r>
      <w:r w:rsidR="009F19E4"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9F19E4"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 xml:space="preserve">                                                                        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>» на 2019-2021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BE5A7A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>ния Брюховецкого района» на 2019-2021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872CDC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Относительные показатели количества пожаров в Новоджерелиевском сельском поселении не превышают среднестатистические по России и Краснодарскому краю. За истекший период 2018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BE5A7A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>НА 2019-2021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Подпрограмма № 2 «Обеспечение пожарной безопасности» на 2019-2021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Срок реализации подпрограммы: 2019-2021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</w:p>
    <w:p w:rsidR="00F70364" w:rsidRP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F70364">
        <w:rPr>
          <w:rFonts w:eastAsia="Batang"/>
          <w:sz w:val="28"/>
          <w:lang w:eastAsia="ko-KR"/>
        </w:rPr>
        <w:t xml:space="preserve">сельского поселения </w:t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>» на 2019-2021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366677" w:rsidRDefault="00F70364" w:rsidP="00366677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  <w:r w:rsidR="00BE5A7A">
        <w:rPr>
          <w:rFonts w:eastAsia="Batang"/>
          <w:sz w:val="28"/>
          <w:lang w:eastAsia="ko-KR"/>
        </w:rPr>
        <w:t xml:space="preserve"> </w:t>
      </w:r>
      <w:r w:rsidRPr="00F70364">
        <w:rPr>
          <w:rFonts w:eastAsia="Batang"/>
          <w:sz w:val="28"/>
          <w:lang w:eastAsia="ko-KR"/>
        </w:rPr>
        <w:t>Новоджерелиевского</w:t>
      </w:r>
    </w:p>
    <w:p w:rsidR="00ED1961" w:rsidRDefault="00366677" w:rsidP="00366677">
      <w:pPr>
        <w:suppressAutoHyphens w:val="0"/>
        <w:ind w:left="851"/>
        <w:jc w:val="both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с</w:t>
      </w:r>
      <w:r w:rsidR="00F70364" w:rsidRPr="00F70364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п</w:t>
      </w:r>
      <w:r w:rsidR="00F70364" w:rsidRPr="00F70364">
        <w:rPr>
          <w:rFonts w:eastAsia="Batang"/>
          <w:sz w:val="28"/>
          <w:lang w:eastAsia="ko-KR"/>
        </w:rPr>
        <w:t>оселения</w:t>
      </w:r>
      <w:r w:rsidR="00BE5A7A">
        <w:rPr>
          <w:rFonts w:eastAsia="Batang"/>
          <w:sz w:val="28"/>
          <w:lang w:eastAsia="ko-KR"/>
        </w:rPr>
        <w:t xml:space="preserve"> </w:t>
      </w:r>
      <w:r w:rsidR="00F70364" w:rsidRPr="00F70364">
        <w:rPr>
          <w:rFonts w:eastAsia="Batang"/>
          <w:sz w:val="28"/>
          <w:lang w:eastAsia="ko-KR"/>
        </w:rPr>
        <w:t>Брюховецкого райо</w:t>
      </w:r>
      <w:r w:rsidR="00ED1961">
        <w:rPr>
          <w:rFonts w:eastAsia="Batang"/>
          <w:sz w:val="28"/>
          <w:lang w:eastAsia="ko-KR"/>
        </w:rPr>
        <w:t xml:space="preserve">на </w:t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  <w:t>В.А. Герасименко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2019-2021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BE5A7A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E5A7A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E5A7A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2019-2021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составляет 6,0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–2,0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–2,0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1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BE5A7A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Общий срок реализации подпрограммы 2019 - 2021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366677" w:rsidRPr="00366677" w:rsidTr="00D94866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>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4F5311">
            <w:pPr>
              <w:pStyle w:val="af2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     6,0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4F5311">
        <w:tc>
          <w:tcPr>
            <w:tcW w:w="709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5311" w:rsidRPr="00366677" w:rsidRDefault="004F5311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E5A7A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Заместитель главы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Новоджерелиевского</w:t>
      </w:r>
    </w:p>
    <w:p w:rsidR="00BD368A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сельского поселения</w:t>
      </w:r>
    </w:p>
    <w:p w:rsidR="00E3761C" w:rsidRPr="00366677" w:rsidRDefault="00BD368A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66677">
        <w:rPr>
          <w:rFonts w:eastAsia="Batang"/>
          <w:sz w:val="28"/>
          <w:lang w:eastAsia="ko-KR"/>
        </w:rPr>
        <w:t>Брюховецкого района</w:t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  <w:t>В.А. Герасименко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r w:rsidRPr="00366677">
              <w:t>2019 год</w:t>
            </w:r>
          </w:p>
        </w:tc>
        <w:tc>
          <w:tcPr>
            <w:tcW w:w="851" w:type="dxa"/>
          </w:tcPr>
          <w:p w:rsidR="00E3761C" w:rsidRPr="00366677" w:rsidRDefault="00E3761C" w:rsidP="00E3761C">
            <w:r w:rsidRPr="00366677">
              <w:t>2020 год</w:t>
            </w:r>
          </w:p>
        </w:tc>
        <w:tc>
          <w:tcPr>
            <w:tcW w:w="992" w:type="dxa"/>
          </w:tcPr>
          <w:p w:rsidR="00E3761C" w:rsidRPr="00366677" w:rsidRDefault="00E3761C" w:rsidP="00E3761C">
            <w:r w:rsidRPr="00366677">
              <w:t>2021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>Осуществление мониторинга жалоб и обращений граждан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Предотвращение случаев нарушения законодательства о 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Доведение до лиц, замещающих должности муниципальной службы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000B41" w:rsidRPr="00366677" w:rsidRDefault="00000B4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000B41" w:rsidRPr="00366677" w:rsidRDefault="00000B41" w:rsidP="00E3761C"/>
        </w:tc>
        <w:tc>
          <w:tcPr>
            <w:tcW w:w="2911" w:type="dxa"/>
            <w:vMerge w:val="restart"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000B41" w:rsidRPr="00366677" w:rsidRDefault="00000B41" w:rsidP="00E3761C"/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000B41" w:rsidRPr="00366677" w:rsidRDefault="00000B41" w:rsidP="00E3761C"/>
        </w:tc>
        <w:tc>
          <w:tcPr>
            <w:tcW w:w="2911" w:type="dxa"/>
            <w:vMerge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D368A" w:rsidRPr="00366677" w:rsidRDefault="00BD368A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Заместитель главы</w:t>
      </w:r>
      <w:r w:rsidR="00BE5A7A">
        <w:rPr>
          <w:rFonts w:eastAsia="Batang"/>
          <w:sz w:val="28"/>
          <w:lang w:eastAsia="ko-KR"/>
        </w:rPr>
        <w:t xml:space="preserve"> </w:t>
      </w:r>
      <w:r w:rsidRPr="00366677">
        <w:rPr>
          <w:rFonts w:eastAsia="Batang"/>
          <w:sz w:val="28"/>
          <w:lang w:eastAsia="ko-KR"/>
        </w:rPr>
        <w:t>Новоджерелиевского</w:t>
      </w:r>
    </w:p>
    <w:p w:rsidR="00E3761C" w:rsidRPr="00366677" w:rsidRDefault="00BE5A7A" w:rsidP="00BD368A">
      <w:pPr>
        <w:suppressAutoHyphens w:val="0"/>
        <w:ind w:left="851"/>
        <w:jc w:val="both"/>
        <w:rPr>
          <w:sz w:val="28"/>
        </w:rPr>
      </w:pPr>
      <w:r>
        <w:rPr>
          <w:rFonts w:eastAsia="Batang"/>
          <w:sz w:val="28"/>
          <w:lang w:eastAsia="ko-KR"/>
        </w:rPr>
        <w:t>с</w:t>
      </w:r>
      <w:r w:rsidR="00BD368A" w:rsidRPr="00366677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 xml:space="preserve">поселения Брюховецкого района </w:t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</w:r>
      <w:r w:rsidR="00BE5A7A">
        <w:rPr>
          <w:b/>
          <w:sz w:val="28"/>
          <w:szCs w:val="28"/>
        </w:rPr>
        <w:t xml:space="preserve"> </w:t>
      </w:r>
      <w:r w:rsidRPr="00AE557C">
        <w:rPr>
          <w:b/>
          <w:sz w:val="28"/>
          <w:szCs w:val="28"/>
        </w:rPr>
        <w:t>»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BE5A7A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BE5A7A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BE5A7A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района» на 2019-2021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2019-2021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2021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>Общий срок реализации подпрограммы 2019 – 2021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271050" w:rsidP="00271050">
            <w:r w:rsidRPr="00651C66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2021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AE557C" w:rsidRPr="00F70364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</w:p>
    <w:p w:rsidR="00AE557C" w:rsidRPr="00F70364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AE557C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сельского поселения</w:t>
      </w:r>
    </w:p>
    <w:p w:rsidR="00AE557C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  <w:sectPr w:rsidR="00AE557C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  <w:t>В.А. Герасименко</w:t>
      </w:r>
    </w:p>
    <w:p w:rsidR="00BD368A" w:rsidRPr="00271050" w:rsidRDefault="00BD368A" w:rsidP="00BE5A7A">
      <w:pPr>
        <w:rPr>
          <w:sz w:val="28"/>
          <w:szCs w:val="28"/>
        </w:rPr>
      </w:pP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D6" w:rsidRDefault="004F7ED6" w:rsidP="00F47E9C">
      <w:r>
        <w:separator/>
      </w:r>
    </w:p>
  </w:endnote>
  <w:endnote w:type="continuationSeparator" w:id="0">
    <w:p w:rsidR="004F7ED6" w:rsidRDefault="004F7ED6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D6" w:rsidRDefault="004F7ED6" w:rsidP="00F47E9C">
      <w:r>
        <w:separator/>
      </w:r>
    </w:p>
  </w:footnote>
  <w:footnote w:type="continuationSeparator" w:id="0">
    <w:p w:rsidR="004F7ED6" w:rsidRDefault="004F7ED6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 w:rsidP="00E3761C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635C"/>
    <w:rsid w:val="0001036F"/>
    <w:rsid w:val="00017ECC"/>
    <w:rsid w:val="0002199C"/>
    <w:rsid w:val="00023332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BDC"/>
    <w:rsid w:val="00080D94"/>
    <w:rsid w:val="00081BB8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37C3"/>
    <w:rsid w:val="002D3D3D"/>
    <w:rsid w:val="002D400C"/>
    <w:rsid w:val="002D4392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50B2"/>
    <w:rsid w:val="00387902"/>
    <w:rsid w:val="00390E6C"/>
    <w:rsid w:val="003958B6"/>
    <w:rsid w:val="00395EFC"/>
    <w:rsid w:val="00396F7F"/>
    <w:rsid w:val="003A1375"/>
    <w:rsid w:val="003A1564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F3369"/>
    <w:rsid w:val="004F5311"/>
    <w:rsid w:val="004F5FAC"/>
    <w:rsid w:val="004F7ED6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4039F"/>
    <w:rsid w:val="00541B3D"/>
    <w:rsid w:val="00545B6C"/>
    <w:rsid w:val="00546510"/>
    <w:rsid w:val="005476E3"/>
    <w:rsid w:val="00551E79"/>
    <w:rsid w:val="00561CCB"/>
    <w:rsid w:val="005634F7"/>
    <w:rsid w:val="00563A52"/>
    <w:rsid w:val="00566896"/>
    <w:rsid w:val="0057199A"/>
    <w:rsid w:val="005721A0"/>
    <w:rsid w:val="005751E1"/>
    <w:rsid w:val="005773C0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685D"/>
    <w:rsid w:val="0060190A"/>
    <w:rsid w:val="0060587E"/>
    <w:rsid w:val="00631CF1"/>
    <w:rsid w:val="00632A48"/>
    <w:rsid w:val="0063507E"/>
    <w:rsid w:val="006401FA"/>
    <w:rsid w:val="00646177"/>
    <w:rsid w:val="00650207"/>
    <w:rsid w:val="00651C66"/>
    <w:rsid w:val="006553AB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D60FD"/>
    <w:rsid w:val="006E2B89"/>
    <w:rsid w:val="006E5709"/>
    <w:rsid w:val="006F6F4D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E1B"/>
    <w:rsid w:val="00743D1B"/>
    <w:rsid w:val="00752E3B"/>
    <w:rsid w:val="00754783"/>
    <w:rsid w:val="00756A2D"/>
    <w:rsid w:val="00757242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30991"/>
    <w:rsid w:val="00830D46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70B4"/>
    <w:rsid w:val="008A7621"/>
    <w:rsid w:val="008B0681"/>
    <w:rsid w:val="008B418C"/>
    <w:rsid w:val="008C0564"/>
    <w:rsid w:val="008C1A48"/>
    <w:rsid w:val="008D3F76"/>
    <w:rsid w:val="008E155A"/>
    <w:rsid w:val="008E7308"/>
    <w:rsid w:val="008E7DA3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91B14"/>
    <w:rsid w:val="00AA202B"/>
    <w:rsid w:val="00AA3589"/>
    <w:rsid w:val="00AA3D32"/>
    <w:rsid w:val="00AB4710"/>
    <w:rsid w:val="00AB4D2D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61BB"/>
    <w:rsid w:val="00D667CD"/>
    <w:rsid w:val="00D8189E"/>
    <w:rsid w:val="00D85BC4"/>
    <w:rsid w:val="00D87E36"/>
    <w:rsid w:val="00D93007"/>
    <w:rsid w:val="00D94866"/>
    <w:rsid w:val="00DA0E7D"/>
    <w:rsid w:val="00DA3DAD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969"/>
    <w:rsid w:val="00E13AB6"/>
    <w:rsid w:val="00E13D74"/>
    <w:rsid w:val="00E17612"/>
    <w:rsid w:val="00E209D1"/>
    <w:rsid w:val="00E2178A"/>
    <w:rsid w:val="00E217F3"/>
    <w:rsid w:val="00E314EA"/>
    <w:rsid w:val="00E32374"/>
    <w:rsid w:val="00E32C48"/>
    <w:rsid w:val="00E3761C"/>
    <w:rsid w:val="00E43FE5"/>
    <w:rsid w:val="00E44106"/>
    <w:rsid w:val="00E53137"/>
    <w:rsid w:val="00E55A52"/>
    <w:rsid w:val="00E61498"/>
    <w:rsid w:val="00E61758"/>
    <w:rsid w:val="00E64CE6"/>
    <w:rsid w:val="00E66533"/>
    <w:rsid w:val="00E712D5"/>
    <w:rsid w:val="00E803DD"/>
    <w:rsid w:val="00E91F9D"/>
    <w:rsid w:val="00EB1200"/>
    <w:rsid w:val="00EB181F"/>
    <w:rsid w:val="00EB258D"/>
    <w:rsid w:val="00EB4BFF"/>
    <w:rsid w:val="00EC0AC1"/>
    <w:rsid w:val="00ED1961"/>
    <w:rsid w:val="00ED1D10"/>
    <w:rsid w:val="00ED3B92"/>
    <w:rsid w:val="00EE136D"/>
    <w:rsid w:val="00EE4D55"/>
    <w:rsid w:val="00EF3626"/>
    <w:rsid w:val="00EF429F"/>
    <w:rsid w:val="00EF613E"/>
    <w:rsid w:val="00F034F3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2A39AE-008F-4AD3-960C-AD009EB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871B-4D37-4F2E-9C00-66747023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18</Pages>
  <Words>10349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SmartGirl</cp:lastModifiedBy>
  <cp:revision>73</cp:revision>
  <cp:lastPrinted>2019-03-21T13:04:00Z</cp:lastPrinted>
  <dcterms:created xsi:type="dcterms:W3CDTF">2014-09-12T12:56:00Z</dcterms:created>
  <dcterms:modified xsi:type="dcterms:W3CDTF">2019-11-05T15:32:00Z</dcterms:modified>
</cp:coreProperties>
</file>